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90" w:rsidRDefault="00FE6268">
      <w:r>
        <w:t>И</w:t>
      </w:r>
      <w:r w:rsidR="00BE158E">
        <w:t>так</w:t>
      </w:r>
      <w:r>
        <w:t>,</w:t>
      </w:r>
      <w:r w:rsidR="00BE158E">
        <w:t xml:space="preserve"> друзья</w:t>
      </w:r>
      <w:r>
        <w:t xml:space="preserve">, </w:t>
      </w:r>
      <w:r w:rsidR="00BE158E">
        <w:t xml:space="preserve"> если видео не воспроизводится</w:t>
      </w:r>
      <w:r>
        <w:t>,</w:t>
      </w:r>
      <w:r w:rsidR="00BE158E">
        <w:t xml:space="preserve"> установите КМ плеер</w:t>
      </w:r>
      <w:r>
        <w:t>.  У</w:t>
      </w:r>
      <w:r w:rsidR="00BE158E">
        <w:t xml:space="preserve"> него полный набор кодеков</w:t>
      </w:r>
      <w:r>
        <w:t>.</w:t>
      </w:r>
    </w:p>
    <w:p w:rsidR="00BE158E" w:rsidRDefault="00BE158E">
      <w:r>
        <w:t xml:space="preserve">Нажмите для установки кнопку в меню </w:t>
      </w:r>
      <w:proofErr w:type="spellStart"/>
      <w:r>
        <w:t>видеокурса</w:t>
      </w:r>
      <w:proofErr w:type="spellEnd"/>
      <w:r w:rsidR="00FE6268">
        <w:t>.</w:t>
      </w:r>
      <w:r>
        <w:t xml:space="preserve">  </w:t>
      </w:r>
      <w:r>
        <w:rPr>
          <w:noProof/>
        </w:rPr>
        <w:drawing>
          <wp:inline distT="0" distB="0" distL="0" distR="0">
            <wp:extent cx="5498413" cy="2476191"/>
            <wp:effectExtent l="19050" t="0" r="0" b="0"/>
            <wp:docPr id="1" name="Рисунок 0" descr="Установить км пле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новить км плеер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8413" cy="2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58E" w:rsidSect="00F6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58E"/>
    <w:rsid w:val="00BE158E"/>
    <w:rsid w:val="00F60F90"/>
    <w:rsid w:val="00FE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2014-07-02T16:32:00Z</dcterms:created>
  <dcterms:modified xsi:type="dcterms:W3CDTF">2014-07-02T16:46:00Z</dcterms:modified>
</cp:coreProperties>
</file>